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29" w:rsidRDefault="001F71F3" w:rsidP="009F6D2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9F6D2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Работа по профилактике суицидов </w:t>
      </w:r>
    </w:p>
    <w:p w:rsidR="001F71F3" w:rsidRPr="009F6D29" w:rsidRDefault="001F71F3" w:rsidP="009F6D2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9F6D2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 ГБОУ школе-интернате №1</w:t>
      </w:r>
    </w:p>
    <w:p w:rsidR="004949FD" w:rsidRPr="009F6D29" w:rsidRDefault="001F71F3" w:rsidP="009F6D2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F6D29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9F6D29">
        <w:rPr>
          <w:rFonts w:ascii="Times New Roman" w:hAnsi="Times New Roman" w:cs="Times New Roman"/>
          <w:color w:val="000000"/>
          <w:sz w:val="28"/>
          <w:szCs w:val="28"/>
        </w:rPr>
        <w:t>Администрацией и п</w:t>
      </w:r>
      <w:r w:rsidRPr="009F6D29">
        <w:rPr>
          <w:rFonts w:ascii="Times New Roman" w:hAnsi="Times New Roman" w:cs="Times New Roman"/>
          <w:color w:val="000000"/>
          <w:sz w:val="28"/>
          <w:szCs w:val="28"/>
        </w:rPr>
        <w:t>едаго</w:t>
      </w:r>
      <w:r w:rsidRPr="009F6D29">
        <w:rPr>
          <w:rFonts w:ascii="Times New Roman" w:hAnsi="Times New Roman" w:cs="Times New Roman"/>
          <w:color w:val="000000"/>
          <w:sz w:val="28"/>
          <w:szCs w:val="28"/>
        </w:rPr>
        <w:t xml:space="preserve">гическим коллективом школы-интерната </w:t>
      </w:r>
      <w:r w:rsidR="004949FD" w:rsidRPr="009F6D29">
        <w:rPr>
          <w:rFonts w:ascii="Times New Roman" w:hAnsi="Times New Roman" w:cs="Times New Roman"/>
          <w:color w:val="000000"/>
          <w:sz w:val="28"/>
          <w:szCs w:val="28"/>
        </w:rPr>
        <w:t xml:space="preserve"> работа по профилактике суицидов ведется в следующих направлениях:</w:t>
      </w:r>
    </w:p>
    <w:p w:rsidR="004949FD" w:rsidRPr="009F6D29" w:rsidRDefault="004949FD" w:rsidP="009F6D29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F6D2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F71F3" w:rsidRPr="009F6D29">
        <w:rPr>
          <w:rFonts w:ascii="Times New Roman" w:hAnsi="Times New Roman" w:cs="Times New Roman"/>
          <w:color w:val="000000"/>
          <w:sz w:val="28"/>
          <w:szCs w:val="28"/>
        </w:rPr>
        <w:t xml:space="preserve"> помощь в своевременном выявлении таких детей и первичная профилактика</w:t>
      </w:r>
      <w:r w:rsidRPr="009F6D29">
        <w:rPr>
          <w:rFonts w:ascii="Times New Roman" w:hAnsi="Times New Roman" w:cs="Times New Roman"/>
          <w:color w:val="000000"/>
          <w:sz w:val="28"/>
          <w:szCs w:val="28"/>
        </w:rPr>
        <w:t xml:space="preserve"> (социометрия, экспресс - диагностики), по которым работают педагоги-психологи</w:t>
      </w:r>
      <w:r w:rsidR="001F71F3" w:rsidRPr="009F6D2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F71F3" w:rsidRPr="009F6D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6D29"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="001F71F3" w:rsidRPr="009F6D29">
        <w:rPr>
          <w:rFonts w:ascii="Times New Roman" w:hAnsi="Times New Roman" w:cs="Times New Roman"/>
          <w:color w:val="000000"/>
          <w:sz w:val="28"/>
          <w:szCs w:val="28"/>
        </w:rPr>
        <w:t>омощь педагога в заблаговременном выявлении таких детей может выразиться в том, что – часто общаясь с ребенком – он может увидеть признаки проблемного состояния: напряжение, апатию, агрессивность и т.п.</w:t>
      </w:r>
      <w:r w:rsidR="001F71F3" w:rsidRPr="009F6D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6D29"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="001F71F3" w:rsidRPr="009F6D29">
        <w:rPr>
          <w:rFonts w:ascii="Times New Roman" w:hAnsi="Times New Roman" w:cs="Times New Roman"/>
          <w:color w:val="000000"/>
          <w:sz w:val="28"/>
          <w:szCs w:val="28"/>
        </w:rPr>
        <w:t>едагог может обратить внимание школьного врача, родителей, администрации школы на этого подростка.</w:t>
      </w:r>
      <w:proofErr w:type="gramEnd"/>
      <w:r w:rsidR="001F71F3" w:rsidRPr="009F6D29">
        <w:rPr>
          <w:rFonts w:ascii="Times New Roman" w:hAnsi="Times New Roman" w:cs="Times New Roman"/>
          <w:color w:val="000000"/>
          <w:sz w:val="28"/>
          <w:szCs w:val="28"/>
        </w:rPr>
        <w:t xml:space="preserve"> Старшему подростку он может предложить разъяснительную беседу, в которой пояснит, что видит его состояние и советует обратиться к психологу, психотерапевту, так как оно требует работы специалиста.</w:t>
      </w:r>
      <w:bookmarkStart w:id="0" w:name="_GoBack"/>
      <w:bookmarkEnd w:id="0"/>
    </w:p>
    <w:p w:rsidR="004949FD" w:rsidRPr="009F6D29" w:rsidRDefault="004949FD" w:rsidP="009F6D2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F6D29">
        <w:rPr>
          <w:rFonts w:ascii="Times New Roman" w:hAnsi="Times New Roman" w:cs="Times New Roman"/>
          <w:color w:val="000000"/>
          <w:sz w:val="28"/>
          <w:szCs w:val="28"/>
        </w:rPr>
        <w:t>Мероприятия, направленные на профилактику суицидов:</w:t>
      </w:r>
    </w:p>
    <w:p w:rsidR="004949FD" w:rsidRPr="009F6D29" w:rsidRDefault="004949FD" w:rsidP="009F6D29">
      <w:pPr>
        <w:rPr>
          <w:rFonts w:ascii="Times New Roman" w:hAnsi="Times New Roman" w:cs="Times New Roman"/>
          <w:sz w:val="28"/>
          <w:szCs w:val="28"/>
        </w:rPr>
      </w:pPr>
      <w:r w:rsidRPr="009F6D29">
        <w:rPr>
          <w:rFonts w:ascii="Times New Roman" w:hAnsi="Times New Roman" w:cs="Times New Roman"/>
          <w:sz w:val="28"/>
          <w:szCs w:val="28"/>
        </w:rPr>
        <w:t xml:space="preserve">- </w:t>
      </w:r>
      <w:r w:rsidRPr="009F6D29">
        <w:rPr>
          <w:rFonts w:ascii="Times New Roman" w:hAnsi="Times New Roman" w:cs="Times New Roman"/>
          <w:sz w:val="28"/>
          <w:szCs w:val="28"/>
        </w:rPr>
        <w:t xml:space="preserve">Классные часы, посвященные </w:t>
      </w:r>
      <w:r w:rsidRPr="009F6D29">
        <w:rPr>
          <w:rFonts w:ascii="Times New Roman" w:hAnsi="Times New Roman" w:cs="Times New Roman"/>
          <w:sz w:val="28"/>
          <w:szCs w:val="28"/>
        </w:rPr>
        <w:t>теме предотвращения самоубийств;</w:t>
      </w:r>
    </w:p>
    <w:p w:rsidR="004949FD" w:rsidRPr="009F6D29" w:rsidRDefault="004949FD" w:rsidP="009F6D29">
      <w:pPr>
        <w:rPr>
          <w:rFonts w:ascii="Times New Roman" w:hAnsi="Times New Roman" w:cs="Times New Roman"/>
          <w:sz w:val="28"/>
          <w:szCs w:val="28"/>
        </w:rPr>
      </w:pPr>
      <w:r w:rsidRPr="009F6D29">
        <w:rPr>
          <w:rFonts w:ascii="Times New Roman" w:hAnsi="Times New Roman" w:cs="Times New Roman"/>
          <w:sz w:val="28"/>
          <w:szCs w:val="28"/>
        </w:rPr>
        <w:t>-</w:t>
      </w:r>
      <w:r w:rsidRPr="009F6D29">
        <w:rPr>
          <w:rFonts w:ascii="Times New Roman" w:hAnsi="Times New Roman" w:cs="Times New Roman"/>
          <w:sz w:val="28"/>
          <w:szCs w:val="28"/>
        </w:rPr>
        <w:t>Выступление педагога-психолога  перед педагогами и родителями по теме предупре</w:t>
      </w:r>
      <w:r w:rsidRPr="009F6D29">
        <w:rPr>
          <w:rFonts w:ascii="Times New Roman" w:hAnsi="Times New Roman" w:cs="Times New Roman"/>
          <w:sz w:val="28"/>
          <w:szCs w:val="28"/>
        </w:rPr>
        <w:t>ждения суицида среди школьников;</w:t>
      </w:r>
    </w:p>
    <w:p w:rsidR="004949FD" w:rsidRPr="009F6D29" w:rsidRDefault="004949FD" w:rsidP="009F6D29">
      <w:pPr>
        <w:rPr>
          <w:rFonts w:ascii="Times New Roman" w:hAnsi="Times New Roman" w:cs="Times New Roman"/>
          <w:sz w:val="28"/>
          <w:szCs w:val="28"/>
        </w:rPr>
      </w:pPr>
      <w:r w:rsidRPr="009F6D29">
        <w:rPr>
          <w:rFonts w:ascii="Times New Roman" w:hAnsi="Times New Roman" w:cs="Times New Roman"/>
          <w:sz w:val="28"/>
          <w:szCs w:val="28"/>
        </w:rPr>
        <w:t xml:space="preserve">- </w:t>
      </w:r>
      <w:r w:rsidRPr="009F6D29">
        <w:rPr>
          <w:rFonts w:ascii="Times New Roman" w:hAnsi="Times New Roman" w:cs="Times New Roman"/>
          <w:sz w:val="28"/>
          <w:szCs w:val="28"/>
        </w:rPr>
        <w:t>Обследование неблагополучных семей</w:t>
      </w:r>
      <w:r w:rsidRPr="009F6D29">
        <w:rPr>
          <w:rFonts w:ascii="Times New Roman" w:hAnsi="Times New Roman" w:cs="Times New Roman"/>
          <w:sz w:val="28"/>
          <w:szCs w:val="28"/>
        </w:rPr>
        <w:t>;</w:t>
      </w:r>
    </w:p>
    <w:p w:rsidR="004949FD" w:rsidRPr="009F6D29" w:rsidRDefault="004949FD" w:rsidP="009F6D29">
      <w:pPr>
        <w:rPr>
          <w:rFonts w:ascii="Times New Roman" w:hAnsi="Times New Roman" w:cs="Times New Roman"/>
          <w:sz w:val="28"/>
          <w:szCs w:val="28"/>
        </w:rPr>
      </w:pPr>
      <w:r w:rsidRPr="009F6D29">
        <w:rPr>
          <w:rFonts w:ascii="Times New Roman" w:hAnsi="Times New Roman" w:cs="Times New Roman"/>
          <w:sz w:val="28"/>
          <w:szCs w:val="28"/>
        </w:rPr>
        <w:t xml:space="preserve">- </w:t>
      </w:r>
      <w:r w:rsidRPr="009F6D29">
        <w:rPr>
          <w:rFonts w:ascii="Times New Roman" w:hAnsi="Times New Roman" w:cs="Times New Roman"/>
          <w:sz w:val="28"/>
          <w:szCs w:val="28"/>
        </w:rPr>
        <w:t>Конкурс плакатов по укреплению</w:t>
      </w:r>
      <w:r w:rsidRPr="009F6D29">
        <w:rPr>
          <w:rFonts w:ascii="Times New Roman" w:hAnsi="Times New Roman" w:cs="Times New Roman"/>
          <w:sz w:val="28"/>
          <w:szCs w:val="28"/>
        </w:rPr>
        <w:t xml:space="preserve"> психического здоровья учащихся;</w:t>
      </w:r>
    </w:p>
    <w:p w:rsidR="004949FD" w:rsidRPr="009F6D29" w:rsidRDefault="004949FD" w:rsidP="009F6D29">
      <w:pPr>
        <w:rPr>
          <w:rFonts w:ascii="Times New Roman" w:hAnsi="Times New Roman" w:cs="Times New Roman"/>
          <w:sz w:val="28"/>
          <w:szCs w:val="28"/>
        </w:rPr>
      </w:pPr>
      <w:r w:rsidRPr="009F6D29">
        <w:rPr>
          <w:rFonts w:ascii="Times New Roman" w:hAnsi="Times New Roman" w:cs="Times New Roman"/>
          <w:sz w:val="28"/>
          <w:szCs w:val="28"/>
        </w:rPr>
        <w:t xml:space="preserve">- </w:t>
      </w:r>
      <w:r w:rsidRPr="009F6D29">
        <w:rPr>
          <w:rFonts w:ascii="Times New Roman" w:hAnsi="Times New Roman" w:cs="Times New Roman"/>
          <w:sz w:val="28"/>
          <w:szCs w:val="28"/>
        </w:rPr>
        <w:t>Работа школьных методических объединений воспитателей начального и среднего звена по подбору методических разработок, мероприятий по укреплению</w:t>
      </w:r>
      <w:r w:rsidRPr="009F6D29">
        <w:rPr>
          <w:rFonts w:ascii="Times New Roman" w:hAnsi="Times New Roman" w:cs="Times New Roman"/>
          <w:sz w:val="28"/>
          <w:szCs w:val="28"/>
        </w:rPr>
        <w:t xml:space="preserve"> психического здоровья учащихся;</w:t>
      </w:r>
    </w:p>
    <w:p w:rsidR="004949FD" w:rsidRPr="009F6D29" w:rsidRDefault="004949FD" w:rsidP="009F6D29">
      <w:pPr>
        <w:rPr>
          <w:rFonts w:ascii="Times New Roman" w:hAnsi="Times New Roman" w:cs="Times New Roman"/>
          <w:sz w:val="28"/>
          <w:szCs w:val="28"/>
        </w:rPr>
      </w:pPr>
      <w:r w:rsidRPr="009F6D29">
        <w:rPr>
          <w:rFonts w:ascii="Times New Roman" w:hAnsi="Times New Roman" w:cs="Times New Roman"/>
          <w:sz w:val="28"/>
          <w:szCs w:val="28"/>
        </w:rPr>
        <w:t xml:space="preserve">- </w:t>
      </w:r>
      <w:r w:rsidRPr="009F6D29">
        <w:rPr>
          <w:rFonts w:ascii="Times New Roman" w:hAnsi="Times New Roman" w:cs="Times New Roman"/>
          <w:sz w:val="28"/>
          <w:szCs w:val="28"/>
        </w:rPr>
        <w:t>Воспитательный час</w:t>
      </w:r>
      <w:r w:rsidRPr="009F6D29">
        <w:rPr>
          <w:rFonts w:ascii="Times New Roman" w:hAnsi="Times New Roman" w:cs="Times New Roman"/>
          <w:sz w:val="28"/>
          <w:szCs w:val="28"/>
        </w:rPr>
        <w:t xml:space="preserve"> - </w:t>
      </w:r>
      <w:r w:rsidRPr="009F6D29">
        <w:rPr>
          <w:rFonts w:ascii="Times New Roman" w:hAnsi="Times New Roman" w:cs="Times New Roman"/>
          <w:sz w:val="28"/>
          <w:szCs w:val="28"/>
        </w:rPr>
        <w:t>Беседа «И на солнце есть пятна…», посвященная предупреж</w:t>
      </w:r>
      <w:r w:rsidRPr="009F6D29">
        <w:rPr>
          <w:rFonts w:ascii="Times New Roman" w:hAnsi="Times New Roman" w:cs="Times New Roman"/>
          <w:sz w:val="28"/>
          <w:szCs w:val="28"/>
        </w:rPr>
        <w:t>дению суицидов среди школьников;</w:t>
      </w:r>
    </w:p>
    <w:p w:rsidR="004949FD" w:rsidRPr="009F6D29" w:rsidRDefault="004949FD" w:rsidP="009F6D29">
      <w:pPr>
        <w:rPr>
          <w:rFonts w:ascii="Times New Roman" w:hAnsi="Times New Roman" w:cs="Times New Roman"/>
          <w:sz w:val="28"/>
          <w:szCs w:val="28"/>
        </w:rPr>
      </w:pPr>
      <w:r w:rsidRPr="009F6D29">
        <w:rPr>
          <w:rFonts w:ascii="Times New Roman" w:hAnsi="Times New Roman" w:cs="Times New Roman"/>
          <w:sz w:val="28"/>
          <w:szCs w:val="28"/>
        </w:rPr>
        <w:t xml:space="preserve">- </w:t>
      </w:r>
      <w:r w:rsidRPr="009F6D29">
        <w:rPr>
          <w:rFonts w:ascii="Times New Roman" w:hAnsi="Times New Roman" w:cs="Times New Roman"/>
          <w:sz w:val="28"/>
          <w:szCs w:val="28"/>
        </w:rPr>
        <w:t>Родительское собрание, посвященное созданию благоприятного п</w:t>
      </w:r>
      <w:r w:rsidRPr="009F6D29">
        <w:rPr>
          <w:rFonts w:ascii="Times New Roman" w:hAnsi="Times New Roman" w:cs="Times New Roman"/>
          <w:sz w:val="28"/>
          <w:szCs w:val="28"/>
        </w:rPr>
        <w:t>сихологического климата в семье;</w:t>
      </w:r>
    </w:p>
    <w:p w:rsidR="004949FD" w:rsidRPr="009F6D29" w:rsidRDefault="004949FD" w:rsidP="009F6D29">
      <w:pPr>
        <w:rPr>
          <w:rFonts w:ascii="Times New Roman" w:hAnsi="Times New Roman" w:cs="Times New Roman"/>
          <w:sz w:val="28"/>
          <w:szCs w:val="28"/>
        </w:rPr>
      </w:pPr>
      <w:r w:rsidRPr="009F6D29">
        <w:rPr>
          <w:rFonts w:ascii="Times New Roman" w:hAnsi="Times New Roman" w:cs="Times New Roman"/>
          <w:sz w:val="28"/>
          <w:szCs w:val="28"/>
        </w:rPr>
        <w:t xml:space="preserve">- </w:t>
      </w:r>
      <w:r w:rsidRPr="009F6D29">
        <w:rPr>
          <w:rFonts w:ascii="Times New Roman" w:hAnsi="Times New Roman" w:cs="Times New Roman"/>
          <w:sz w:val="28"/>
          <w:szCs w:val="28"/>
        </w:rPr>
        <w:t xml:space="preserve">Посещение </w:t>
      </w:r>
      <w:r w:rsidRPr="009F6D29">
        <w:rPr>
          <w:rFonts w:ascii="Times New Roman" w:hAnsi="Times New Roman" w:cs="Times New Roman"/>
          <w:sz w:val="28"/>
          <w:szCs w:val="28"/>
        </w:rPr>
        <w:t xml:space="preserve">Никольской церкви </w:t>
      </w:r>
      <w:proofErr w:type="spellStart"/>
      <w:r w:rsidRPr="009F6D2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9F6D29">
        <w:rPr>
          <w:rFonts w:ascii="Times New Roman" w:hAnsi="Times New Roman" w:cs="Times New Roman"/>
          <w:sz w:val="28"/>
          <w:szCs w:val="28"/>
        </w:rPr>
        <w:t>. Чапаевск;</w:t>
      </w:r>
    </w:p>
    <w:p w:rsidR="004949FD" w:rsidRPr="009F6D29" w:rsidRDefault="004949FD" w:rsidP="009F6D29">
      <w:pPr>
        <w:rPr>
          <w:rFonts w:ascii="Times New Roman" w:hAnsi="Times New Roman" w:cs="Times New Roman"/>
          <w:sz w:val="28"/>
          <w:szCs w:val="28"/>
        </w:rPr>
      </w:pPr>
      <w:r w:rsidRPr="009F6D29">
        <w:rPr>
          <w:rFonts w:ascii="Times New Roman" w:hAnsi="Times New Roman" w:cs="Times New Roman"/>
          <w:sz w:val="28"/>
          <w:szCs w:val="28"/>
        </w:rPr>
        <w:t xml:space="preserve">- </w:t>
      </w:r>
      <w:r w:rsidRPr="009F6D29">
        <w:rPr>
          <w:rFonts w:ascii="Times New Roman" w:hAnsi="Times New Roman" w:cs="Times New Roman"/>
          <w:sz w:val="28"/>
          <w:szCs w:val="28"/>
        </w:rPr>
        <w:t>Круглый стол с членами школ</w:t>
      </w:r>
      <w:r w:rsidRPr="009F6D29">
        <w:rPr>
          <w:rFonts w:ascii="Times New Roman" w:hAnsi="Times New Roman" w:cs="Times New Roman"/>
          <w:sz w:val="28"/>
          <w:szCs w:val="28"/>
        </w:rPr>
        <w:t>ьного самоуправления  «Чувства»;</w:t>
      </w:r>
    </w:p>
    <w:p w:rsidR="004949FD" w:rsidRPr="009F6D29" w:rsidRDefault="004949FD" w:rsidP="009F6D29">
      <w:pPr>
        <w:rPr>
          <w:rFonts w:ascii="Times New Roman" w:hAnsi="Times New Roman" w:cs="Times New Roman"/>
          <w:sz w:val="28"/>
          <w:szCs w:val="28"/>
        </w:rPr>
      </w:pPr>
      <w:r w:rsidRPr="009F6D2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F6D29">
        <w:rPr>
          <w:rFonts w:ascii="Times New Roman" w:hAnsi="Times New Roman" w:cs="Times New Roman"/>
          <w:sz w:val="28"/>
          <w:szCs w:val="28"/>
        </w:rPr>
        <w:t>Оформление выставки «История трех храмов»,</w:t>
      </w:r>
      <w:r w:rsidR="009F6D29" w:rsidRPr="009F6D29">
        <w:rPr>
          <w:rFonts w:ascii="Times New Roman" w:hAnsi="Times New Roman" w:cs="Times New Roman"/>
          <w:sz w:val="28"/>
          <w:szCs w:val="28"/>
        </w:rPr>
        <w:t xml:space="preserve">  встреча со священнослужителем;</w:t>
      </w:r>
    </w:p>
    <w:p w:rsidR="004949FD" w:rsidRPr="009F6D29" w:rsidRDefault="009F6D29" w:rsidP="009F6D29">
      <w:pPr>
        <w:rPr>
          <w:rFonts w:ascii="Times New Roman" w:hAnsi="Times New Roman" w:cs="Times New Roman"/>
          <w:sz w:val="28"/>
          <w:szCs w:val="28"/>
        </w:rPr>
      </w:pPr>
      <w:r w:rsidRPr="009F6D29">
        <w:rPr>
          <w:rFonts w:ascii="Times New Roman" w:hAnsi="Times New Roman" w:cs="Times New Roman"/>
          <w:sz w:val="28"/>
          <w:szCs w:val="28"/>
        </w:rPr>
        <w:t>-</w:t>
      </w:r>
      <w:r w:rsidR="004949FD" w:rsidRPr="009F6D29">
        <w:rPr>
          <w:rFonts w:ascii="Times New Roman" w:hAnsi="Times New Roman" w:cs="Times New Roman"/>
          <w:sz w:val="28"/>
          <w:szCs w:val="28"/>
        </w:rPr>
        <w:t>Внеклассное мероприятие «Симфония жизни»</w:t>
      </w:r>
      <w:r w:rsidRPr="009F6D29">
        <w:rPr>
          <w:rFonts w:ascii="Times New Roman" w:hAnsi="Times New Roman" w:cs="Times New Roman"/>
          <w:sz w:val="28"/>
          <w:szCs w:val="28"/>
        </w:rPr>
        <w:t>;</w:t>
      </w:r>
    </w:p>
    <w:p w:rsidR="004949FD" w:rsidRPr="009F6D29" w:rsidRDefault="009F6D29" w:rsidP="009F6D29">
      <w:pPr>
        <w:rPr>
          <w:rFonts w:ascii="Times New Roman" w:hAnsi="Times New Roman" w:cs="Times New Roman"/>
          <w:sz w:val="28"/>
          <w:szCs w:val="28"/>
        </w:rPr>
      </w:pPr>
      <w:r w:rsidRPr="009F6D29">
        <w:rPr>
          <w:rFonts w:ascii="Times New Roman" w:hAnsi="Times New Roman" w:cs="Times New Roman"/>
          <w:sz w:val="28"/>
          <w:szCs w:val="28"/>
        </w:rPr>
        <w:t xml:space="preserve">- </w:t>
      </w:r>
      <w:r w:rsidR="004949FD" w:rsidRPr="009F6D29">
        <w:rPr>
          <w:rFonts w:ascii="Times New Roman" w:hAnsi="Times New Roman" w:cs="Times New Roman"/>
          <w:sz w:val="28"/>
          <w:szCs w:val="28"/>
        </w:rPr>
        <w:t>Встреча родителей со священнослужителем по вопросам предупреждению  суицида, выпуск буклетов</w:t>
      </w:r>
      <w:r w:rsidRPr="009F6D29">
        <w:rPr>
          <w:rFonts w:ascii="Times New Roman" w:hAnsi="Times New Roman" w:cs="Times New Roman"/>
          <w:sz w:val="28"/>
          <w:szCs w:val="28"/>
        </w:rPr>
        <w:t>;</w:t>
      </w:r>
    </w:p>
    <w:p w:rsidR="004949FD" w:rsidRPr="009F6D29" w:rsidRDefault="009F6D29" w:rsidP="009F6D29">
      <w:pPr>
        <w:rPr>
          <w:rFonts w:ascii="Times New Roman" w:hAnsi="Times New Roman" w:cs="Times New Roman"/>
          <w:sz w:val="28"/>
          <w:szCs w:val="28"/>
        </w:rPr>
      </w:pPr>
      <w:r w:rsidRPr="009F6D29">
        <w:rPr>
          <w:rFonts w:ascii="Times New Roman" w:hAnsi="Times New Roman" w:cs="Times New Roman"/>
          <w:sz w:val="28"/>
          <w:szCs w:val="28"/>
        </w:rPr>
        <w:t xml:space="preserve">- </w:t>
      </w:r>
      <w:r w:rsidR="004949FD" w:rsidRPr="009F6D29">
        <w:rPr>
          <w:rFonts w:ascii="Times New Roman" w:hAnsi="Times New Roman" w:cs="Times New Roman"/>
          <w:sz w:val="28"/>
          <w:szCs w:val="28"/>
        </w:rPr>
        <w:t>Конкурс плакатов на тему «Чтобы душа была здорова»</w:t>
      </w:r>
      <w:r w:rsidRPr="009F6D29">
        <w:rPr>
          <w:rFonts w:ascii="Times New Roman" w:hAnsi="Times New Roman" w:cs="Times New Roman"/>
          <w:sz w:val="28"/>
          <w:szCs w:val="28"/>
        </w:rPr>
        <w:t>;</w:t>
      </w:r>
    </w:p>
    <w:p w:rsidR="004949FD" w:rsidRPr="009F6D29" w:rsidRDefault="009F6D29" w:rsidP="009F6D29">
      <w:pPr>
        <w:rPr>
          <w:rFonts w:ascii="Times New Roman" w:hAnsi="Times New Roman" w:cs="Times New Roman"/>
          <w:sz w:val="28"/>
          <w:szCs w:val="28"/>
        </w:rPr>
      </w:pPr>
      <w:r w:rsidRPr="009F6D29">
        <w:rPr>
          <w:rFonts w:ascii="Times New Roman" w:hAnsi="Times New Roman" w:cs="Times New Roman"/>
          <w:sz w:val="28"/>
          <w:szCs w:val="28"/>
        </w:rPr>
        <w:t xml:space="preserve">- </w:t>
      </w:r>
      <w:r w:rsidR="004949FD" w:rsidRPr="009F6D29">
        <w:rPr>
          <w:rFonts w:ascii="Times New Roman" w:hAnsi="Times New Roman" w:cs="Times New Roman"/>
          <w:sz w:val="28"/>
          <w:szCs w:val="28"/>
        </w:rPr>
        <w:t>Родительское собрание «Роль и ответственность семьи в предупреждении суицидов детей и подростков»</w:t>
      </w:r>
      <w:r w:rsidRPr="009F6D29">
        <w:rPr>
          <w:rFonts w:ascii="Times New Roman" w:hAnsi="Times New Roman" w:cs="Times New Roman"/>
          <w:sz w:val="28"/>
          <w:szCs w:val="28"/>
        </w:rPr>
        <w:t>;</w:t>
      </w:r>
    </w:p>
    <w:p w:rsidR="001F71F3" w:rsidRPr="009F6D29" w:rsidRDefault="001F71F3" w:rsidP="009F6D29">
      <w:pPr>
        <w:rPr>
          <w:rFonts w:ascii="Times New Roman" w:hAnsi="Times New Roman" w:cs="Times New Roman"/>
          <w:sz w:val="28"/>
          <w:szCs w:val="28"/>
        </w:rPr>
      </w:pPr>
      <w:r w:rsidRPr="009F6D29">
        <w:rPr>
          <w:rFonts w:ascii="Times New Roman" w:hAnsi="Times New Roman" w:cs="Times New Roman"/>
          <w:color w:val="000000"/>
          <w:sz w:val="28"/>
          <w:szCs w:val="28"/>
        </w:rPr>
        <w:t>Даже такая роль педагога приносит свои плоды. Важно лишь педагогу вложить в такую работу немного искреннего сочувствия и душевного тепла.</w:t>
      </w:r>
      <w:r w:rsidRPr="009F6D29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1F71F3" w:rsidRPr="009F6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B5"/>
    <w:rsid w:val="001F71F3"/>
    <w:rsid w:val="004949FD"/>
    <w:rsid w:val="00621521"/>
    <w:rsid w:val="009F6D29"/>
    <w:rsid w:val="00C2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6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2012-03-03T18:04:00Z</dcterms:created>
  <dcterms:modified xsi:type="dcterms:W3CDTF">2012-03-03T18:28:00Z</dcterms:modified>
</cp:coreProperties>
</file>